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202</w:t>
      </w:r>
      <w:r>
        <w:rPr>
          <w:rFonts w:hint="eastAsia"/>
          <w:b/>
          <w:lang w:val="en-US" w:eastAsia="zh-CN"/>
        </w:rPr>
        <w:t>3</w:t>
      </w:r>
      <w:r>
        <w:rPr>
          <w:rFonts w:hint="eastAsia"/>
          <w:b/>
        </w:rPr>
        <w:t>第1</w:t>
      </w:r>
      <w:r>
        <w:rPr>
          <w:rFonts w:hint="eastAsia"/>
          <w:b/>
          <w:lang w:val="en-US" w:eastAsia="zh-CN"/>
        </w:rPr>
        <w:t>7</w:t>
      </w:r>
      <w:r>
        <w:rPr>
          <w:rFonts w:hint="eastAsia"/>
          <w:b/>
        </w:rPr>
        <w:t>届中国新星杯故事型原创漫画大赛</w:t>
      </w:r>
    </w:p>
    <w:p>
      <w:pPr>
        <w:jc w:val="center"/>
        <w:rPr>
          <w:rFonts w:hint="eastAsia"/>
          <w:b/>
        </w:rPr>
      </w:pPr>
      <w:r>
        <w:rPr>
          <w:rFonts w:hint="eastAsia"/>
          <w:b/>
        </w:rPr>
        <w:t>参赛报名表</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shd w:val="clear" w:color="auto" w:fill="FFCC99"/>
            <w:vAlign w:val="center"/>
          </w:tcPr>
          <w:p>
            <w:pPr>
              <w:jc w:val="center"/>
              <w:rPr>
                <w:rFonts w:ascii="宋体" w:hAnsi="宋体"/>
                <w:b/>
                <w:sz w:val="18"/>
                <w:szCs w:val="18"/>
              </w:rPr>
            </w:pPr>
            <w:r>
              <w:rPr>
                <w:rFonts w:hint="eastAsia" w:ascii="宋体" w:hAnsi="宋体"/>
                <w:b/>
                <w:sz w:val="18"/>
                <w:szCs w:val="18"/>
              </w:rPr>
              <w:t>作品名*</w:t>
            </w:r>
          </w:p>
        </w:tc>
        <w:tc>
          <w:tcPr>
            <w:tcW w:w="6392" w:type="dxa"/>
            <w:gridSpan w:val="3"/>
            <w:vAlign w:val="center"/>
          </w:tcPr>
          <w:p>
            <w:pPr>
              <w:jc w:val="center"/>
              <w:rPr>
                <w:rFonts w:ascii="宋体" w:hAnsi="宋体"/>
                <w:sz w:val="18"/>
                <w:szCs w:val="18"/>
              </w:rPr>
            </w:pPr>
            <w:r>
              <w:rPr>
                <w:rFonts w:hint="eastAsia" w:ascii="PMingLiU" w:hAnsi="PMingLiU"/>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bottom w:val="single" w:color="auto" w:sz="4" w:space="0"/>
            </w:tcBorders>
            <w:shd w:val="clear" w:color="auto" w:fill="FFCC99"/>
            <w:vAlign w:val="center"/>
          </w:tcPr>
          <w:p>
            <w:pPr>
              <w:jc w:val="center"/>
              <w:rPr>
                <w:rFonts w:ascii="宋体" w:hAnsi="宋体"/>
                <w:b/>
                <w:sz w:val="18"/>
                <w:szCs w:val="18"/>
              </w:rPr>
            </w:pPr>
            <w:r>
              <w:rPr>
                <w:rFonts w:hint="eastAsia" w:ascii="宋体" w:hAnsi="宋体"/>
                <w:b/>
                <w:sz w:val="18"/>
                <w:szCs w:val="18"/>
              </w:rPr>
              <w:t>作者署名（多名作者合作作品请标明顺序）*</w:t>
            </w:r>
          </w:p>
        </w:tc>
        <w:tc>
          <w:tcPr>
            <w:tcW w:w="6392" w:type="dxa"/>
            <w:gridSpan w:val="3"/>
            <w:tcBorders>
              <w:bottom w:val="single" w:color="auto" w:sz="4" w:space="0"/>
            </w:tcBorders>
            <w:vAlign w:val="center"/>
          </w:tcPr>
          <w:p>
            <w:pPr>
              <w:jc w:val="center"/>
              <w:rPr>
                <w:rFonts w:ascii="宋体" w:hAnsi="宋体"/>
                <w:sz w:val="18"/>
                <w:szCs w:val="18"/>
              </w:rPr>
            </w:pPr>
            <w:r>
              <w:rPr>
                <w:rFonts w:hint="eastAsia" w:ascii="PMingLiU" w:hAnsi="PMingLiU"/>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shd w:val="clear" w:color="auto" w:fill="FFCC99"/>
            <w:vAlign w:val="center"/>
          </w:tcPr>
          <w:p>
            <w:pPr>
              <w:jc w:val="center"/>
              <w:rPr>
                <w:rFonts w:ascii="宋体" w:hAnsi="宋体"/>
                <w:b/>
                <w:sz w:val="18"/>
                <w:szCs w:val="18"/>
              </w:rPr>
            </w:pPr>
            <w:r>
              <w:rPr>
                <w:rFonts w:hint="eastAsia" w:ascii="宋体" w:hAnsi="宋体"/>
                <w:b/>
                <w:sz w:val="18"/>
                <w:szCs w:val="18"/>
              </w:rPr>
              <w:t>真实姓名</w:t>
            </w:r>
          </w:p>
        </w:tc>
        <w:tc>
          <w:tcPr>
            <w:tcW w:w="2130" w:type="dxa"/>
            <w:shd w:val="clear" w:color="auto" w:fill="auto"/>
            <w:vAlign w:val="center"/>
          </w:tcPr>
          <w:p>
            <w:pPr>
              <w:jc w:val="center"/>
              <w:rPr>
                <w:rFonts w:ascii="宋体" w:hAnsi="宋体"/>
                <w:sz w:val="18"/>
                <w:szCs w:val="18"/>
              </w:rPr>
            </w:pPr>
            <w:r>
              <w:rPr>
                <w:rFonts w:hint="eastAsia" w:ascii="PMingLiU" w:hAnsi="PMingLiU"/>
                <w:sz w:val="18"/>
                <w:szCs w:val="18"/>
              </w:rPr>
              <w:t xml:space="preserve"> </w:t>
            </w:r>
          </w:p>
        </w:tc>
        <w:tc>
          <w:tcPr>
            <w:tcW w:w="2131" w:type="dxa"/>
            <w:shd w:val="clear" w:color="auto" w:fill="FFCC99"/>
            <w:vAlign w:val="center"/>
          </w:tcPr>
          <w:p>
            <w:pPr>
              <w:jc w:val="center"/>
              <w:rPr>
                <w:rFonts w:ascii="宋体" w:hAnsi="宋体"/>
                <w:b/>
                <w:sz w:val="18"/>
                <w:szCs w:val="18"/>
              </w:rPr>
            </w:pPr>
            <w:r>
              <w:rPr>
                <w:rFonts w:hint="eastAsia" w:ascii="宋体" w:hAnsi="宋体"/>
                <w:b/>
                <w:sz w:val="18"/>
                <w:szCs w:val="18"/>
              </w:rPr>
              <w:t>性别*</w:t>
            </w:r>
          </w:p>
        </w:tc>
        <w:tc>
          <w:tcPr>
            <w:tcW w:w="2131" w:type="dxa"/>
            <w:vAlign w:val="center"/>
          </w:tcPr>
          <w:p>
            <w:pPr>
              <w:jc w:val="center"/>
              <w:rPr>
                <w:rFonts w:ascii="宋体" w:hAnsi="宋体"/>
                <w:sz w:val="18"/>
                <w:szCs w:val="18"/>
              </w:rPr>
            </w:pPr>
            <w:r>
              <w:rPr>
                <w:rFonts w:hint="eastAsia" w:ascii="PMingLiU" w:hAnsi="PMingLiU"/>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shd w:val="clear" w:color="auto" w:fill="FFCC99"/>
            <w:vAlign w:val="center"/>
          </w:tcPr>
          <w:p>
            <w:pPr>
              <w:jc w:val="center"/>
              <w:rPr>
                <w:rFonts w:ascii="宋体" w:hAnsi="宋体"/>
                <w:b/>
                <w:sz w:val="18"/>
                <w:szCs w:val="18"/>
              </w:rPr>
            </w:pPr>
            <w:r>
              <w:rPr>
                <w:rFonts w:hint="eastAsia" w:ascii="宋体" w:hAnsi="宋体"/>
                <w:b/>
                <w:sz w:val="18"/>
                <w:szCs w:val="18"/>
              </w:rPr>
              <w:t>年龄*</w:t>
            </w:r>
          </w:p>
        </w:tc>
        <w:tc>
          <w:tcPr>
            <w:tcW w:w="2130" w:type="dxa"/>
            <w:shd w:val="clear" w:color="auto" w:fill="auto"/>
            <w:vAlign w:val="center"/>
          </w:tcPr>
          <w:p>
            <w:pPr>
              <w:jc w:val="center"/>
              <w:rPr>
                <w:rFonts w:ascii="宋体" w:hAnsi="宋体"/>
                <w:sz w:val="18"/>
                <w:szCs w:val="18"/>
              </w:rPr>
            </w:pPr>
            <w:r>
              <w:rPr>
                <w:rFonts w:hint="eastAsia" w:ascii="PMingLiU" w:hAnsi="PMingLiU"/>
                <w:sz w:val="18"/>
                <w:szCs w:val="18"/>
              </w:rPr>
              <w:t xml:space="preserve"> </w:t>
            </w:r>
          </w:p>
        </w:tc>
        <w:tc>
          <w:tcPr>
            <w:tcW w:w="2131" w:type="dxa"/>
            <w:shd w:val="clear" w:color="auto" w:fill="FFCC99"/>
            <w:vAlign w:val="center"/>
          </w:tcPr>
          <w:p>
            <w:pPr>
              <w:jc w:val="center"/>
              <w:rPr>
                <w:rFonts w:ascii="宋体" w:hAnsi="宋体"/>
                <w:b/>
                <w:sz w:val="18"/>
                <w:szCs w:val="18"/>
              </w:rPr>
            </w:pPr>
            <w:r>
              <w:rPr>
                <w:rFonts w:hint="eastAsia" w:ascii="宋体" w:hAnsi="宋体"/>
                <w:b/>
                <w:sz w:val="18"/>
                <w:szCs w:val="18"/>
              </w:rPr>
              <w:t>职业*</w:t>
            </w:r>
          </w:p>
        </w:tc>
        <w:tc>
          <w:tcPr>
            <w:tcW w:w="2131" w:type="dxa"/>
            <w:vAlign w:val="center"/>
          </w:tcPr>
          <w:p>
            <w:pPr>
              <w:jc w:val="center"/>
              <w:rPr>
                <w:rFonts w:ascii="宋体" w:hAnsi="宋体"/>
                <w:sz w:val="18"/>
                <w:szCs w:val="18"/>
              </w:rPr>
            </w:pPr>
            <w:r>
              <w:rPr>
                <w:rFonts w:hint="eastAsia" w:ascii="PMingLiU" w:hAnsi="PMingLiU"/>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shd w:val="clear" w:color="auto" w:fill="FFCC99"/>
            <w:vAlign w:val="center"/>
          </w:tcPr>
          <w:p>
            <w:pPr>
              <w:jc w:val="center"/>
              <w:rPr>
                <w:rFonts w:ascii="宋体" w:hAnsi="宋体"/>
                <w:b/>
                <w:sz w:val="18"/>
                <w:szCs w:val="18"/>
              </w:rPr>
            </w:pPr>
            <w:r>
              <w:rPr>
                <w:rFonts w:hint="eastAsia" w:ascii="宋体" w:hAnsi="宋体"/>
                <w:b/>
                <w:sz w:val="18"/>
                <w:szCs w:val="18"/>
              </w:rPr>
              <w:t>常住国家/城市*</w:t>
            </w:r>
          </w:p>
        </w:tc>
        <w:tc>
          <w:tcPr>
            <w:tcW w:w="2130" w:type="dxa"/>
            <w:shd w:val="clear" w:color="auto" w:fill="auto"/>
            <w:vAlign w:val="center"/>
          </w:tcPr>
          <w:p>
            <w:pPr>
              <w:jc w:val="center"/>
              <w:rPr>
                <w:rFonts w:ascii="宋体" w:hAnsi="宋体"/>
                <w:sz w:val="18"/>
                <w:szCs w:val="18"/>
              </w:rPr>
            </w:pPr>
            <w:r>
              <w:rPr>
                <w:rFonts w:hint="eastAsia" w:ascii="PMingLiU" w:hAnsi="PMingLiU"/>
                <w:sz w:val="18"/>
                <w:szCs w:val="18"/>
              </w:rPr>
              <w:t xml:space="preserve"> </w:t>
            </w:r>
          </w:p>
        </w:tc>
        <w:tc>
          <w:tcPr>
            <w:tcW w:w="2131" w:type="dxa"/>
            <w:shd w:val="clear" w:color="auto" w:fill="FFCC99"/>
            <w:vAlign w:val="center"/>
          </w:tcPr>
          <w:p>
            <w:pPr>
              <w:jc w:val="center"/>
              <w:rPr>
                <w:rFonts w:ascii="宋体" w:hAnsi="宋体"/>
                <w:b/>
                <w:sz w:val="18"/>
                <w:szCs w:val="18"/>
              </w:rPr>
            </w:pPr>
            <w:r>
              <w:rPr>
                <w:rFonts w:hint="eastAsia" w:ascii="宋体" w:hAnsi="宋体"/>
                <w:b/>
                <w:sz w:val="18"/>
                <w:szCs w:val="18"/>
              </w:rPr>
              <w:t>画了多久漫画</w:t>
            </w:r>
          </w:p>
        </w:tc>
        <w:tc>
          <w:tcPr>
            <w:tcW w:w="2131" w:type="dxa"/>
            <w:vAlign w:val="center"/>
          </w:tcPr>
          <w:p>
            <w:pPr>
              <w:jc w:val="center"/>
              <w:rPr>
                <w:rFonts w:ascii="宋体" w:hAnsi="宋体"/>
                <w:sz w:val="18"/>
                <w:szCs w:val="18"/>
              </w:rPr>
            </w:pPr>
            <w:r>
              <w:rPr>
                <w:rFonts w:hint="eastAsia" w:ascii="PMingLiU" w:hAnsi="PMingLiU"/>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shd w:val="clear" w:color="auto" w:fill="FFCC99"/>
            <w:vAlign w:val="center"/>
          </w:tcPr>
          <w:p>
            <w:pPr>
              <w:jc w:val="center"/>
              <w:rPr>
                <w:rFonts w:ascii="宋体" w:hAnsi="宋体"/>
                <w:b/>
                <w:sz w:val="18"/>
                <w:szCs w:val="18"/>
              </w:rPr>
            </w:pPr>
            <w:r>
              <w:rPr>
                <w:rFonts w:hint="eastAsia" w:ascii="宋体" w:hAnsi="宋体"/>
                <w:b/>
                <w:sz w:val="18"/>
                <w:szCs w:val="18"/>
              </w:rPr>
              <w:t>手机号*</w:t>
            </w:r>
          </w:p>
        </w:tc>
        <w:tc>
          <w:tcPr>
            <w:tcW w:w="2130" w:type="dxa"/>
            <w:shd w:val="clear" w:color="auto" w:fill="auto"/>
            <w:vAlign w:val="center"/>
          </w:tcPr>
          <w:p>
            <w:pPr>
              <w:jc w:val="center"/>
              <w:rPr>
                <w:rFonts w:ascii="宋体" w:hAnsi="宋体"/>
                <w:sz w:val="18"/>
                <w:szCs w:val="18"/>
              </w:rPr>
            </w:pPr>
            <w:r>
              <w:rPr>
                <w:rFonts w:hint="eastAsia" w:ascii="PMingLiU" w:hAnsi="PMingLiU"/>
                <w:sz w:val="18"/>
                <w:szCs w:val="18"/>
              </w:rPr>
              <w:t xml:space="preserve"> </w:t>
            </w:r>
          </w:p>
        </w:tc>
        <w:tc>
          <w:tcPr>
            <w:tcW w:w="2131" w:type="dxa"/>
            <w:shd w:val="clear" w:color="auto" w:fill="FFCC99"/>
            <w:vAlign w:val="center"/>
          </w:tcPr>
          <w:p>
            <w:pPr>
              <w:jc w:val="center"/>
              <w:rPr>
                <w:rFonts w:ascii="宋体" w:hAnsi="宋体"/>
                <w:b/>
                <w:sz w:val="18"/>
                <w:szCs w:val="18"/>
              </w:rPr>
            </w:pPr>
            <w:r>
              <w:rPr>
                <w:rFonts w:hint="eastAsia" w:ascii="宋体" w:hAnsi="宋体"/>
                <w:b/>
                <w:sz w:val="18"/>
                <w:szCs w:val="18"/>
              </w:rPr>
              <w:t>QQ*</w:t>
            </w:r>
          </w:p>
        </w:tc>
        <w:tc>
          <w:tcPr>
            <w:tcW w:w="213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shd w:val="clear" w:color="auto" w:fill="FFCC99"/>
            <w:vAlign w:val="center"/>
          </w:tcPr>
          <w:p>
            <w:pPr>
              <w:jc w:val="center"/>
              <w:rPr>
                <w:rFonts w:ascii="宋体" w:hAnsi="宋体"/>
                <w:b/>
                <w:sz w:val="18"/>
                <w:szCs w:val="18"/>
              </w:rPr>
            </w:pPr>
            <w:r>
              <w:rPr>
                <w:rFonts w:hint="eastAsia" w:ascii="宋体" w:hAnsi="宋体"/>
                <w:b/>
                <w:sz w:val="18"/>
                <w:szCs w:val="18"/>
              </w:rPr>
              <w:t>E-mail*</w:t>
            </w:r>
          </w:p>
        </w:tc>
        <w:tc>
          <w:tcPr>
            <w:tcW w:w="6392" w:type="dxa"/>
            <w:gridSpan w:val="3"/>
            <w:vAlign w:val="center"/>
          </w:tcPr>
          <w:p>
            <w:pPr>
              <w:jc w:val="center"/>
              <w:rPr>
                <w:rFonts w:ascii="宋体" w:hAnsi="宋体"/>
                <w:sz w:val="18"/>
                <w:szCs w:val="18"/>
              </w:rPr>
            </w:pPr>
            <w:r>
              <w:rPr>
                <w:rFonts w:hint="eastAsia"/>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restart"/>
            <w:shd w:val="clear" w:color="auto" w:fill="FFCC99"/>
            <w:vAlign w:val="center"/>
          </w:tcPr>
          <w:p>
            <w:pPr>
              <w:jc w:val="center"/>
              <w:rPr>
                <w:rFonts w:ascii="宋体" w:hAnsi="宋体"/>
                <w:b/>
                <w:sz w:val="18"/>
                <w:szCs w:val="18"/>
              </w:rPr>
            </w:pPr>
            <w:r>
              <w:rPr>
                <w:rFonts w:hint="eastAsia" w:ascii="宋体" w:hAnsi="宋体"/>
                <w:b/>
                <w:sz w:val="18"/>
                <w:szCs w:val="18"/>
              </w:rPr>
              <w:t>如何得知本次大赛*</w:t>
            </w:r>
          </w:p>
        </w:tc>
        <w:tc>
          <w:tcPr>
            <w:tcW w:w="2130" w:type="dxa"/>
            <w:vAlign w:val="center"/>
          </w:tcPr>
          <w:p>
            <w:pPr>
              <w:jc w:val="center"/>
              <w:rPr>
                <w:rFonts w:ascii="宋体" w:hAnsi="宋体"/>
                <w:sz w:val="18"/>
                <w:szCs w:val="18"/>
              </w:rPr>
            </w:pPr>
            <w:r>
              <w:rPr>
                <w:rFonts w:hint="eastAsia" w:ascii="宋体" w:hAnsi="宋体"/>
                <w:sz w:val="18"/>
                <w:szCs w:val="18"/>
              </w:rPr>
              <w:t>联动活动（）</w:t>
            </w:r>
          </w:p>
        </w:tc>
        <w:tc>
          <w:tcPr>
            <w:tcW w:w="2131" w:type="dxa"/>
            <w:vAlign w:val="center"/>
          </w:tcPr>
          <w:p>
            <w:pPr>
              <w:jc w:val="center"/>
              <w:rPr>
                <w:rFonts w:ascii="宋体" w:hAnsi="宋体"/>
                <w:sz w:val="18"/>
                <w:szCs w:val="18"/>
              </w:rPr>
            </w:pPr>
            <w:r>
              <w:rPr>
                <w:rFonts w:hint="eastAsia" w:ascii="宋体" w:hAnsi="宋体"/>
                <w:sz w:val="18"/>
                <w:szCs w:val="18"/>
              </w:rPr>
              <w:t>官网（）</w:t>
            </w:r>
          </w:p>
        </w:tc>
        <w:tc>
          <w:tcPr>
            <w:tcW w:w="2131" w:type="dxa"/>
            <w:vAlign w:val="center"/>
          </w:tcPr>
          <w:p>
            <w:pPr>
              <w:jc w:val="center"/>
              <w:rPr>
                <w:rFonts w:ascii="宋体" w:hAnsi="宋体"/>
                <w:sz w:val="18"/>
                <w:szCs w:val="18"/>
              </w:rPr>
            </w:pPr>
            <w:r>
              <w:rPr>
                <w:rFonts w:hint="eastAsia" w:ascii="宋体" w:hAnsi="宋体"/>
                <w:sz w:val="18"/>
                <w:szCs w:val="18"/>
              </w:rPr>
              <w:t>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shd w:val="clear" w:color="auto" w:fill="FFCC99"/>
            <w:vAlign w:val="center"/>
          </w:tcPr>
          <w:p>
            <w:pPr>
              <w:jc w:val="center"/>
              <w:rPr>
                <w:rFonts w:ascii="宋体" w:hAnsi="宋体"/>
                <w:b/>
                <w:sz w:val="18"/>
                <w:szCs w:val="18"/>
              </w:rPr>
            </w:pPr>
          </w:p>
        </w:tc>
        <w:tc>
          <w:tcPr>
            <w:tcW w:w="2130" w:type="dxa"/>
            <w:vAlign w:val="center"/>
          </w:tcPr>
          <w:p>
            <w:pPr>
              <w:jc w:val="center"/>
              <w:rPr>
                <w:rFonts w:ascii="宋体" w:hAnsi="宋体"/>
                <w:sz w:val="18"/>
                <w:szCs w:val="18"/>
              </w:rPr>
            </w:pPr>
            <w:r>
              <w:rPr>
                <w:rFonts w:hint="eastAsia" w:ascii="宋体" w:hAnsi="宋体"/>
                <w:sz w:val="18"/>
                <w:szCs w:val="18"/>
              </w:rPr>
              <w:t>微博（）</w:t>
            </w:r>
          </w:p>
        </w:tc>
        <w:tc>
          <w:tcPr>
            <w:tcW w:w="2131" w:type="dxa"/>
            <w:vAlign w:val="center"/>
          </w:tcPr>
          <w:p>
            <w:pPr>
              <w:jc w:val="center"/>
              <w:rPr>
                <w:rFonts w:ascii="宋体" w:hAnsi="宋体"/>
                <w:sz w:val="18"/>
                <w:szCs w:val="18"/>
              </w:rPr>
            </w:pPr>
            <w:r>
              <w:rPr>
                <w:rFonts w:hint="eastAsia" w:ascii="宋体" w:hAnsi="宋体"/>
                <w:sz w:val="18"/>
                <w:szCs w:val="18"/>
              </w:rPr>
              <w:t>展会（）</w:t>
            </w:r>
          </w:p>
        </w:tc>
        <w:tc>
          <w:tcPr>
            <w:tcW w:w="2131" w:type="dxa"/>
            <w:vAlign w:val="center"/>
          </w:tcPr>
          <w:p>
            <w:pPr>
              <w:jc w:val="center"/>
              <w:rPr>
                <w:rFonts w:ascii="宋体" w:hAnsi="宋体"/>
                <w:color w:val="FF0000"/>
                <w:sz w:val="18"/>
                <w:szCs w:val="18"/>
              </w:rPr>
            </w:pPr>
            <w:r>
              <w:rPr>
                <w:rFonts w:hint="eastAsia" w:ascii="宋体" w:hAnsi="宋体"/>
                <w:sz w:val="18"/>
                <w:szCs w:val="18"/>
              </w:rPr>
              <w:t>熟人朋友（）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shd w:val="clear" w:color="auto" w:fill="FFCC99"/>
            <w:vAlign w:val="center"/>
          </w:tcPr>
          <w:p>
            <w:pPr>
              <w:jc w:val="center"/>
              <w:rPr>
                <w:rFonts w:ascii="宋体" w:hAnsi="宋体"/>
                <w:b/>
                <w:sz w:val="18"/>
                <w:szCs w:val="18"/>
              </w:rPr>
            </w:pPr>
          </w:p>
        </w:tc>
        <w:tc>
          <w:tcPr>
            <w:tcW w:w="6392" w:type="dxa"/>
            <w:gridSpan w:val="3"/>
            <w:vAlign w:val="center"/>
          </w:tcPr>
          <w:p>
            <w:pPr>
              <w:rPr>
                <w:rFonts w:ascii="宋体" w:hAnsi="宋体"/>
                <w:sz w:val="18"/>
                <w:szCs w:val="18"/>
              </w:rPr>
            </w:pPr>
            <w:r>
              <w:rPr>
                <w:rFonts w:hint="eastAsia" w:ascii="宋体" w:hAnsi="宋体"/>
                <w:sz w:val="18"/>
                <w:szCs w:val="18"/>
              </w:rPr>
              <w:t xml:space="preserve">    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shd w:val="clear" w:color="auto" w:fill="FFCC99"/>
            <w:vAlign w:val="center"/>
          </w:tcPr>
          <w:p>
            <w:pPr>
              <w:jc w:val="center"/>
              <w:rPr>
                <w:rFonts w:ascii="宋体" w:hAnsi="宋体"/>
                <w:b/>
                <w:sz w:val="18"/>
                <w:szCs w:val="18"/>
              </w:rPr>
            </w:pPr>
            <w:r>
              <w:rPr>
                <w:rFonts w:hint="eastAsia" w:ascii="宋体" w:hAnsi="宋体"/>
                <w:b/>
                <w:sz w:val="18"/>
                <w:szCs w:val="18"/>
              </w:rPr>
              <w:t>微信号</w:t>
            </w:r>
          </w:p>
        </w:tc>
        <w:tc>
          <w:tcPr>
            <w:tcW w:w="2130" w:type="dxa"/>
            <w:shd w:val="clear" w:color="auto" w:fill="auto"/>
            <w:vAlign w:val="center"/>
          </w:tcPr>
          <w:p>
            <w:pPr>
              <w:jc w:val="center"/>
              <w:rPr>
                <w:rFonts w:ascii="宋体" w:hAnsi="宋体"/>
                <w:sz w:val="18"/>
                <w:szCs w:val="18"/>
              </w:rPr>
            </w:pPr>
          </w:p>
        </w:tc>
        <w:tc>
          <w:tcPr>
            <w:tcW w:w="2131" w:type="dxa"/>
            <w:shd w:val="clear" w:color="auto" w:fill="FFCC99"/>
            <w:vAlign w:val="center"/>
          </w:tcPr>
          <w:p>
            <w:pPr>
              <w:jc w:val="center"/>
              <w:rPr>
                <w:rFonts w:ascii="宋体" w:hAnsi="宋体"/>
                <w:b/>
                <w:sz w:val="18"/>
                <w:szCs w:val="18"/>
              </w:rPr>
            </w:pPr>
            <w:r>
              <w:rPr>
                <w:rFonts w:hint="eastAsia" w:ascii="宋体" w:hAnsi="宋体"/>
                <w:b/>
                <w:sz w:val="18"/>
                <w:szCs w:val="18"/>
              </w:rPr>
              <w:t>微博地址*</w:t>
            </w:r>
          </w:p>
        </w:tc>
        <w:tc>
          <w:tcPr>
            <w:tcW w:w="213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bottom w:val="single" w:color="auto" w:sz="4" w:space="0"/>
            </w:tcBorders>
            <w:shd w:val="clear" w:color="auto" w:fill="FFCC99"/>
            <w:vAlign w:val="center"/>
          </w:tcPr>
          <w:p>
            <w:pPr>
              <w:jc w:val="center"/>
              <w:rPr>
                <w:rFonts w:ascii="宋体" w:hAnsi="宋体"/>
                <w:b/>
                <w:sz w:val="18"/>
                <w:szCs w:val="18"/>
              </w:rPr>
            </w:pPr>
            <w:r>
              <w:rPr>
                <w:rFonts w:hint="eastAsia" w:ascii="宋体" w:hAnsi="宋体"/>
                <w:b/>
                <w:sz w:val="18"/>
                <w:szCs w:val="18"/>
              </w:rPr>
              <w:t>喜欢的作品</w:t>
            </w:r>
          </w:p>
        </w:tc>
        <w:tc>
          <w:tcPr>
            <w:tcW w:w="2130" w:type="dxa"/>
            <w:tcBorders>
              <w:bottom w:val="single" w:color="auto" w:sz="4" w:space="0"/>
            </w:tcBorders>
            <w:shd w:val="clear" w:color="auto" w:fill="auto"/>
            <w:vAlign w:val="center"/>
          </w:tcPr>
          <w:p>
            <w:pPr>
              <w:jc w:val="center"/>
              <w:rPr>
                <w:rFonts w:ascii="宋体" w:hAnsi="宋体"/>
                <w:sz w:val="18"/>
                <w:szCs w:val="18"/>
              </w:rPr>
            </w:pPr>
          </w:p>
        </w:tc>
        <w:tc>
          <w:tcPr>
            <w:tcW w:w="2131" w:type="dxa"/>
            <w:tcBorders>
              <w:bottom w:val="single" w:color="auto" w:sz="4" w:space="0"/>
            </w:tcBorders>
            <w:shd w:val="clear" w:color="auto" w:fill="FFCC99"/>
            <w:vAlign w:val="center"/>
          </w:tcPr>
          <w:p>
            <w:pPr>
              <w:jc w:val="center"/>
              <w:rPr>
                <w:rFonts w:ascii="宋体" w:hAnsi="宋体"/>
                <w:sz w:val="18"/>
                <w:szCs w:val="18"/>
              </w:rPr>
            </w:pPr>
            <w:r>
              <w:rPr>
                <w:rFonts w:hint="eastAsia" w:ascii="宋体" w:hAnsi="宋体"/>
                <w:b/>
                <w:bCs/>
                <w:sz w:val="18"/>
                <w:szCs w:val="18"/>
              </w:rPr>
              <w:t>喜欢的作者</w:t>
            </w:r>
          </w:p>
        </w:tc>
        <w:tc>
          <w:tcPr>
            <w:tcW w:w="2131" w:type="dxa"/>
            <w:tcBorders>
              <w:bottom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4"/>
            <w:shd w:val="clear" w:color="auto" w:fill="FFFFFF"/>
            <w:vAlign w:val="center"/>
          </w:tcPr>
          <w:p>
            <w:r>
              <w:rPr>
                <w:rFonts w:hint="eastAsia"/>
                <w:b/>
                <w:sz w:val="18"/>
                <w:szCs w:val="18"/>
              </w:rPr>
              <w:t>参赛须知：</w:t>
            </w:r>
          </w:p>
          <w:p>
            <w:pPr>
              <w:numPr>
                <w:ilvl w:val="0"/>
                <w:numId w:val="1"/>
              </w:numPr>
              <w:ind w:left="567" w:hanging="567"/>
              <w:rPr>
                <w:rFonts w:ascii="宋体" w:hAnsi="宋体"/>
                <w:sz w:val="18"/>
                <w:szCs w:val="18"/>
              </w:rPr>
            </w:pPr>
            <w:r>
              <w:rPr>
                <w:rFonts w:hint="eastAsia" w:ascii="宋体" w:hAnsi="宋体"/>
                <w:sz w:val="18"/>
                <w:szCs w:val="18"/>
                <w:lang w:eastAsia="zh-CN"/>
              </w:rPr>
              <w:t>稿件要求：</w:t>
            </w:r>
          </w:p>
          <w:p>
            <w:pPr>
              <w:pStyle w:val="6"/>
              <w:keepNext w:val="0"/>
              <w:keepLines w:val="0"/>
              <w:widowControl/>
              <w:suppressLineNumbers w:val="0"/>
              <w:spacing w:before="0" w:beforeAutospacing="0" w:after="0" w:afterAutospacing="0" w:line="240" w:lineRule="auto"/>
              <w:ind w:left="0" w:right="0" w:firstLine="360" w:firstLineChars="200"/>
              <w:jc w:val="left"/>
              <w:rPr>
                <w:sz w:val="18"/>
                <w:szCs w:val="18"/>
              </w:rPr>
            </w:pPr>
            <w:r>
              <w:rPr>
                <w:rFonts w:hint="eastAsia" w:ascii="宋体" w:hAnsi="宋体" w:eastAsia="宋体" w:cs="宋体"/>
                <w:i w:val="0"/>
                <w:color w:val="000000"/>
                <w:spacing w:val="0"/>
                <w:sz w:val="18"/>
                <w:szCs w:val="18"/>
                <w:vertAlign w:val="baseline"/>
              </w:rPr>
              <w:t>（</w:t>
            </w:r>
            <w:r>
              <w:rPr>
                <w:rFonts w:hint="eastAsia" w:ascii="宋体" w:hAnsi="宋体" w:cs="宋体"/>
                <w:i w:val="0"/>
                <w:color w:val="000000"/>
                <w:spacing w:val="0"/>
                <w:sz w:val="18"/>
                <w:szCs w:val="18"/>
                <w:vertAlign w:val="baseline"/>
                <w:lang w:val="en-US" w:eastAsia="zh-CN"/>
              </w:rPr>
              <w:t>A</w:t>
            </w:r>
            <w:r>
              <w:rPr>
                <w:rFonts w:hint="eastAsia" w:ascii="宋体" w:hAnsi="宋体" w:eastAsia="宋体" w:cs="宋体"/>
                <w:i w:val="0"/>
                <w:color w:val="000000"/>
                <w:spacing w:val="0"/>
                <w:sz w:val="18"/>
                <w:szCs w:val="18"/>
                <w:vertAlign w:val="baseline"/>
              </w:rPr>
              <w:t>）作品篇幅：</w:t>
            </w:r>
          </w:p>
          <w:p>
            <w:pPr>
              <w:pStyle w:val="6"/>
              <w:keepNext w:val="0"/>
              <w:keepLines w:val="0"/>
              <w:widowControl/>
              <w:suppressLineNumbers w:val="0"/>
              <w:spacing w:before="0" w:beforeAutospacing="0" w:after="0" w:afterAutospacing="0" w:line="240" w:lineRule="auto"/>
              <w:ind w:left="357" w:leftChars="170" w:right="0" w:firstLine="0" w:firstLineChars="0"/>
              <w:jc w:val="left"/>
              <w:rPr>
                <w:sz w:val="18"/>
                <w:szCs w:val="18"/>
              </w:rPr>
            </w:pPr>
            <w:r>
              <w:rPr>
                <w:rFonts w:hint="eastAsia" w:ascii="宋体" w:hAnsi="宋体" w:eastAsia="宋体" w:cs="宋体"/>
                <w:i w:val="0"/>
                <w:color w:val="000000"/>
                <w:spacing w:val="0"/>
                <w:sz w:val="18"/>
                <w:szCs w:val="18"/>
                <w:vertAlign w:val="baseline"/>
              </w:rPr>
              <w:t>页漫请控制在50页以内，条漫格数在200格以内，须有扉页（封面不算在页数内），</w:t>
            </w:r>
            <w:r>
              <w:rPr>
                <w:rFonts w:hint="eastAsia" w:ascii="宋体" w:hAnsi="宋体" w:cs="宋体"/>
                <w:b/>
                <w:bCs/>
                <w:i w:val="0"/>
                <w:color w:val="000000"/>
                <w:spacing w:val="0"/>
                <w:sz w:val="18"/>
                <w:szCs w:val="18"/>
                <w:vertAlign w:val="baseline"/>
                <w:lang w:eastAsia="zh-CN"/>
              </w:rPr>
              <w:t>超页将失去参赛资格。</w:t>
            </w:r>
            <w:r>
              <w:rPr>
                <w:rFonts w:hint="eastAsia" w:ascii="宋体" w:hAnsi="宋体" w:eastAsia="宋体" w:cs="宋体"/>
                <w:i w:val="0"/>
                <w:color w:val="000000"/>
                <w:spacing w:val="0"/>
                <w:sz w:val="18"/>
                <w:szCs w:val="18"/>
                <w:vertAlign w:val="baseline"/>
              </w:rPr>
              <w:t>故事情节完整，黑白彩色均可。</w:t>
            </w:r>
          </w:p>
          <w:p>
            <w:pPr>
              <w:pStyle w:val="6"/>
              <w:keepNext w:val="0"/>
              <w:keepLines w:val="0"/>
              <w:widowControl/>
              <w:suppressLineNumbers w:val="0"/>
              <w:spacing w:before="0" w:beforeAutospacing="0" w:after="0" w:afterAutospacing="0" w:line="240" w:lineRule="auto"/>
              <w:ind w:left="0" w:right="0" w:firstLine="360" w:firstLineChars="200"/>
              <w:jc w:val="left"/>
              <w:rPr>
                <w:sz w:val="18"/>
                <w:szCs w:val="18"/>
              </w:rPr>
            </w:pPr>
            <w:r>
              <w:rPr>
                <w:rFonts w:hint="eastAsia" w:ascii="宋体" w:hAnsi="宋体" w:eastAsia="宋体" w:cs="宋体"/>
                <w:i w:val="0"/>
                <w:color w:val="000000"/>
                <w:spacing w:val="0"/>
                <w:sz w:val="18"/>
                <w:szCs w:val="18"/>
                <w:vertAlign w:val="baseline"/>
              </w:rPr>
              <w:t>（</w:t>
            </w:r>
            <w:r>
              <w:rPr>
                <w:rFonts w:hint="eastAsia" w:ascii="宋体" w:hAnsi="宋体" w:cs="宋体"/>
                <w:i w:val="0"/>
                <w:color w:val="000000"/>
                <w:spacing w:val="0"/>
                <w:sz w:val="18"/>
                <w:szCs w:val="18"/>
                <w:vertAlign w:val="baseline"/>
                <w:lang w:val="en-US" w:eastAsia="zh-CN"/>
              </w:rPr>
              <w:t>B</w:t>
            </w:r>
            <w:r>
              <w:rPr>
                <w:rFonts w:hint="eastAsia" w:ascii="宋体" w:hAnsi="宋体" w:eastAsia="宋体" w:cs="宋体"/>
                <w:i w:val="0"/>
                <w:color w:val="000000"/>
                <w:spacing w:val="0"/>
                <w:sz w:val="18"/>
                <w:szCs w:val="18"/>
                <w:vertAlign w:val="baseline"/>
              </w:rPr>
              <w:t>）作品尺寸：</w:t>
            </w:r>
          </w:p>
          <w:p>
            <w:pPr>
              <w:pStyle w:val="6"/>
              <w:keepNext w:val="0"/>
              <w:keepLines w:val="0"/>
              <w:widowControl/>
              <w:suppressLineNumbers w:val="0"/>
              <w:spacing w:before="0" w:beforeAutospacing="0" w:after="0" w:afterAutospacing="0" w:line="240" w:lineRule="auto"/>
              <w:ind w:left="0" w:right="0" w:firstLine="360" w:firstLineChars="200"/>
              <w:jc w:val="left"/>
              <w:rPr>
                <w:sz w:val="18"/>
                <w:szCs w:val="18"/>
              </w:rPr>
            </w:pPr>
            <w:r>
              <w:rPr>
                <w:rFonts w:hint="eastAsia" w:ascii="宋体" w:hAnsi="宋体" w:cs="宋体"/>
                <w:i w:val="0"/>
                <w:color w:val="000000"/>
                <w:spacing w:val="0"/>
                <w:sz w:val="18"/>
                <w:szCs w:val="18"/>
                <w:vertAlign w:val="baseline"/>
                <w:lang w:val="en-US" w:eastAsia="zh-CN"/>
              </w:rPr>
              <w:t>a</w:t>
            </w:r>
            <w:r>
              <w:rPr>
                <w:rFonts w:hint="eastAsia" w:ascii="宋体" w:hAnsi="宋体" w:eastAsia="宋体" w:cs="宋体"/>
                <w:i w:val="0"/>
                <w:color w:val="000000"/>
                <w:spacing w:val="0"/>
                <w:sz w:val="18"/>
                <w:szCs w:val="18"/>
                <w:vertAlign w:val="baseline"/>
              </w:rPr>
              <w:t>. 纸质稿需用B4规格漫画原稿纸，原件扫描后发送到报名邮箱。</w:t>
            </w:r>
          </w:p>
          <w:p>
            <w:pPr>
              <w:pStyle w:val="6"/>
              <w:keepNext w:val="0"/>
              <w:keepLines w:val="0"/>
              <w:widowControl/>
              <w:suppressLineNumbers w:val="0"/>
              <w:spacing w:before="0" w:beforeAutospacing="0" w:after="0" w:afterAutospacing="0" w:line="240" w:lineRule="auto"/>
              <w:ind w:left="357" w:leftChars="170" w:right="0" w:firstLine="0" w:firstLineChars="0"/>
              <w:jc w:val="left"/>
              <w:rPr>
                <w:sz w:val="18"/>
                <w:szCs w:val="18"/>
              </w:rPr>
            </w:pPr>
            <w:r>
              <w:rPr>
                <w:rFonts w:hint="eastAsia" w:ascii="宋体" w:hAnsi="宋体" w:cs="宋体"/>
                <w:i w:val="0"/>
                <w:color w:val="000000"/>
                <w:spacing w:val="0"/>
                <w:sz w:val="18"/>
                <w:szCs w:val="18"/>
                <w:vertAlign w:val="baseline"/>
                <w:lang w:val="en-US" w:eastAsia="zh-CN"/>
              </w:rPr>
              <w:t>b</w:t>
            </w:r>
            <w:r>
              <w:rPr>
                <w:rFonts w:hint="eastAsia" w:ascii="宋体" w:hAnsi="宋体" w:eastAsia="宋体" w:cs="宋体"/>
                <w:i w:val="0"/>
                <w:color w:val="000000"/>
                <w:spacing w:val="0"/>
                <w:sz w:val="18"/>
                <w:szCs w:val="18"/>
                <w:vertAlign w:val="baseline"/>
              </w:rPr>
              <w:t>. 电子稿要求提交宽3000像素以上300dpi的psd格式和宽800像素以上300dpi的jpg格式，为了后期翻译帖字发送给境外评委查阅，psd请提供对白与背景分层文件。</w:t>
            </w:r>
          </w:p>
          <w:p>
            <w:pPr>
              <w:pStyle w:val="6"/>
              <w:keepNext w:val="0"/>
              <w:keepLines w:val="0"/>
              <w:widowControl/>
              <w:suppressLineNumbers w:val="0"/>
              <w:spacing w:before="0" w:beforeAutospacing="0" w:after="0" w:afterAutospacing="0" w:line="240" w:lineRule="auto"/>
              <w:ind w:left="0" w:right="0" w:firstLine="360" w:firstLineChars="200"/>
              <w:jc w:val="left"/>
              <w:rPr>
                <w:sz w:val="18"/>
                <w:szCs w:val="18"/>
              </w:rPr>
            </w:pPr>
            <w:r>
              <w:rPr>
                <w:rFonts w:hint="eastAsia" w:ascii="宋体" w:hAnsi="宋体" w:eastAsia="宋体" w:cs="宋体"/>
                <w:i w:val="0"/>
                <w:color w:val="000000"/>
                <w:spacing w:val="0"/>
                <w:sz w:val="18"/>
                <w:szCs w:val="18"/>
                <w:vertAlign w:val="baseline"/>
              </w:rPr>
              <w:t>（</w:t>
            </w:r>
            <w:r>
              <w:rPr>
                <w:rFonts w:hint="eastAsia" w:ascii="宋体" w:hAnsi="宋体" w:cs="宋体"/>
                <w:i w:val="0"/>
                <w:color w:val="000000"/>
                <w:spacing w:val="0"/>
                <w:sz w:val="18"/>
                <w:szCs w:val="18"/>
                <w:vertAlign w:val="baseline"/>
                <w:lang w:val="en-US" w:eastAsia="zh-CN"/>
              </w:rPr>
              <w:t>C</w:t>
            </w:r>
            <w:r>
              <w:rPr>
                <w:rFonts w:hint="eastAsia" w:ascii="宋体" w:hAnsi="宋体" w:eastAsia="宋体" w:cs="宋体"/>
                <w:i w:val="0"/>
                <w:color w:val="000000"/>
                <w:spacing w:val="0"/>
                <w:sz w:val="18"/>
                <w:szCs w:val="18"/>
                <w:vertAlign w:val="baseline"/>
              </w:rPr>
              <w:t>）作品题材：</w:t>
            </w:r>
          </w:p>
          <w:p>
            <w:pPr>
              <w:numPr>
                <w:ilvl w:val="0"/>
                <w:numId w:val="0"/>
              </w:numPr>
              <w:ind w:leftChars="0" w:firstLine="360" w:firstLineChars="200"/>
              <w:rPr>
                <w:rFonts w:ascii="宋体" w:hAnsi="宋体"/>
                <w:sz w:val="18"/>
                <w:szCs w:val="18"/>
              </w:rPr>
            </w:pPr>
            <w:r>
              <w:rPr>
                <w:rFonts w:hint="eastAsia" w:ascii="宋体" w:hAnsi="宋体" w:eastAsia="宋体" w:cs="宋体"/>
                <w:i w:val="0"/>
                <w:color w:val="000000"/>
                <w:spacing w:val="0"/>
                <w:sz w:val="18"/>
                <w:szCs w:val="18"/>
                <w:vertAlign w:val="baseline"/>
              </w:rPr>
              <w:t>题材不限但不能违反参赛规则。</w:t>
            </w:r>
          </w:p>
          <w:p>
            <w:pPr>
              <w:numPr>
                <w:ilvl w:val="0"/>
                <w:numId w:val="1"/>
              </w:numPr>
              <w:ind w:left="567" w:hanging="567"/>
              <w:rPr>
                <w:rFonts w:ascii="宋体" w:hAnsi="宋体"/>
                <w:sz w:val="18"/>
                <w:szCs w:val="18"/>
              </w:rPr>
            </w:pPr>
            <w:r>
              <w:rPr>
                <w:rFonts w:hint="eastAsia" w:ascii="宋体" w:hAnsi="宋体"/>
                <w:sz w:val="18"/>
                <w:szCs w:val="18"/>
              </w:rPr>
              <w:t>所有参赛作品应为参赛者本人创作的原创作品，不存在代笔、挂名等情形，不存在临摹、抄袭他人作品的情形，作者本人拥有参赛作品完整的著作权，且在获奖名单发布前不得授权给其他任何第三方使用（如一稿多投等）。</w:t>
            </w:r>
          </w:p>
          <w:p>
            <w:pPr>
              <w:numPr>
                <w:ilvl w:val="0"/>
                <w:numId w:val="1"/>
              </w:numPr>
              <w:ind w:left="567" w:hanging="567"/>
              <w:rPr>
                <w:sz w:val="18"/>
                <w:szCs w:val="18"/>
              </w:rPr>
            </w:pPr>
            <w:r>
              <w:rPr>
                <w:rFonts w:hint="eastAsia"/>
                <w:sz w:val="18"/>
                <w:szCs w:val="18"/>
              </w:rPr>
              <w:t>所有参赛作品版权归参赛者所有，但是，组委会有权将参赛作品的全部内容及作品的相关资料用于赛事宣传以及将来对本届赛事的历史回顾，包括但不限于制作赛事宣传品、制作与赛事相关的出版物、通过媒体发布、通过官方网站浏览及下载、在颁奖会、展览会中展示等方式。</w:t>
            </w:r>
          </w:p>
          <w:p>
            <w:pPr>
              <w:numPr>
                <w:ilvl w:val="0"/>
                <w:numId w:val="1"/>
              </w:numPr>
              <w:ind w:left="567" w:hanging="567"/>
              <w:rPr>
                <w:rFonts w:ascii="宋体" w:hAnsi="宋体"/>
                <w:b/>
                <w:bCs/>
                <w:sz w:val="18"/>
                <w:szCs w:val="18"/>
                <w:u w:val="single"/>
              </w:rPr>
            </w:pPr>
            <w:r>
              <w:rPr>
                <w:rFonts w:hint="eastAsia"/>
                <w:b/>
                <w:bCs/>
                <w:color w:val="C0504D" w:themeColor="accent2"/>
                <w:sz w:val="18"/>
                <w:szCs w:val="18"/>
                <w:u w:val="single"/>
                <w:shd w:val="clear" w:color="auto" w:fill="auto"/>
                <w14:textFill>
                  <w14:solidFill>
                    <w14:schemeClr w14:val="accent2"/>
                  </w14:solidFill>
                </w14:textFill>
              </w:rPr>
              <w:t>对获奖的作品</w:t>
            </w:r>
            <w:r>
              <w:rPr>
                <w:rFonts w:hint="eastAsia"/>
                <w:b/>
                <w:bCs/>
                <w:color w:val="C0504D" w:themeColor="accent2"/>
                <w:sz w:val="18"/>
                <w:szCs w:val="18"/>
                <w:u w:val="single"/>
                <w14:textFill>
                  <w14:solidFill>
                    <w14:schemeClr w14:val="accent2"/>
                  </w14:solidFill>
                </w14:textFill>
              </w:rPr>
              <w:t>，组委会有权独占行使其著作财产权，获奖参赛者应当与组委会指定的公司签订相关作品的使用</w:t>
            </w:r>
            <w:r>
              <w:rPr>
                <w:rFonts w:hint="eastAsia" w:ascii="宋体" w:hAnsi="宋体"/>
                <w:b/>
                <w:bCs/>
                <w:color w:val="C0504D" w:themeColor="accent2"/>
                <w:sz w:val="18"/>
                <w:szCs w:val="18"/>
                <w:u w:val="single"/>
                <w14:textFill>
                  <w14:solidFill>
                    <w14:schemeClr w14:val="accent2"/>
                  </w14:solidFill>
                </w14:textFill>
              </w:rPr>
              <w:t>许可协议，独占许可该公司行使作品的全部著作财产权，包括但不限于国内外</w:t>
            </w:r>
            <w:bookmarkStart w:id="0" w:name="_GoBack"/>
            <w:bookmarkEnd w:id="0"/>
            <w:r>
              <w:rPr>
                <w:rFonts w:hint="eastAsia" w:ascii="宋体" w:hAnsi="宋体"/>
                <w:b/>
                <w:bCs/>
                <w:color w:val="C0504D" w:themeColor="accent2"/>
                <w:sz w:val="18"/>
                <w:szCs w:val="18"/>
                <w:u w:val="single"/>
                <w14:textFill>
                  <w14:solidFill>
                    <w14:schemeClr w14:val="accent2"/>
                  </w14:solidFill>
                </w14:textFill>
              </w:rPr>
              <w:t>出版、互联网及无线互联网应用、作品改编、衍生品开发、游戏化、影视化等。</w:t>
            </w:r>
          </w:p>
          <w:p>
            <w:pPr>
              <w:numPr>
                <w:ilvl w:val="0"/>
                <w:numId w:val="1"/>
              </w:numPr>
              <w:ind w:left="567" w:hanging="567"/>
              <w:rPr>
                <w:rFonts w:ascii="宋体" w:hAnsi="宋体"/>
                <w:b/>
                <w:sz w:val="18"/>
                <w:szCs w:val="18"/>
                <w:u w:val="single"/>
              </w:rPr>
            </w:pPr>
            <w:r>
              <w:rPr>
                <w:rFonts w:hint="eastAsia" w:ascii="宋体" w:hAnsi="宋体"/>
                <w:b/>
                <w:sz w:val="18"/>
                <w:szCs w:val="18"/>
                <w:u w:val="single"/>
              </w:rPr>
              <w:t>参赛者应当仔细阅读大赛详细规则（内容见：</w:t>
            </w:r>
            <w:r>
              <w:fldChar w:fldCharType="begin"/>
            </w:r>
            <w:r>
              <w:instrText xml:space="preserve"> HYPERLINK "http://xxb.fanfannet.com" </w:instrText>
            </w:r>
            <w:r>
              <w:fldChar w:fldCharType="separate"/>
            </w:r>
            <w:r>
              <w:rPr>
                <w:rFonts w:ascii="宋体" w:hAnsi="宋体"/>
                <w:b/>
                <w:sz w:val="18"/>
                <w:szCs w:val="18"/>
                <w:u w:val="single"/>
              </w:rPr>
              <w:t>http://xxb.fanfannet.com</w:t>
            </w:r>
            <w:r>
              <w:rPr>
                <w:rFonts w:ascii="宋体" w:hAnsi="宋体"/>
                <w:b/>
                <w:sz w:val="18"/>
                <w:szCs w:val="18"/>
                <w:u w:val="single"/>
              </w:rPr>
              <w:fldChar w:fldCharType="end"/>
            </w:r>
            <w:r>
              <w:rPr>
                <w:rFonts w:hint="eastAsia" w:ascii="宋体" w:hAnsi="宋体"/>
                <w:b/>
                <w:sz w:val="18"/>
                <w:szCs w:val="18"/>
                <w:u w:val="single"/>
              </w:rPr>
              <w:t>），违反参赛须知以及各项大赛规则的，组委会有权取消其参赛资格，给组委会造成损失的，应当赔偿相应的损失，获奖参赛者还应退还所获奖项及奖励。</w:t>
            </w:r>
          </w:p>
          <w:p>
            <w:pPr>
              <w:numPr>
                <w:ilvl w:val="0"/>
                <w:numId w:val="0"/>
              </w:numPr>
              <w:ind w:leftChars="0"/>
              <w:rPr>
                <w:rFonts w:ascii="宋体" w:hAnsi="宋体"/>
                <w:b/>
                <w:sz w:val="18"/>
                <w:szCs w:val="18"/>
                <w:u w:val="single"/>
              </w:rPr>
            </w:pPr>
          </w:p>
          <w:p>
            <w:pPr>
              <w:ind w:firstLine="1054" w:firstLineChars="500"/>
              <w:rPr>
                <w:b/>
                <w:szCs w:val="21"/>
              </w:rPr>
            </w:pPr>
          </w:p>
          <w:p>
            <w:pPr>
              <w:ind w:firstLine="1054" w:firstLineChars="500"/>
              <w:rPr>
                <w:b/>
                <w:szCs w:val="21"/>
              </w:rPr>
            </w:pPr>
            <w:r>
              <w:rPr>
                <w:rFonts w:hint="eastAsia"/>
                <w:b/>
                <w:szCs w:val="21"/>
              </w:rPr>
              <w:t>本人已经阅读且完全理解了上述内容。</w:t>
            </w:r>
          </w:p>
          <w:p>
            <w:pPr>
              <w:rPr>
                <w:sz w:val="18"/>
                <w:szCs w:val="18"/>
                <w:u w:val="single"/>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hint="eastAsia"/>
                <w:sz w:val="18"/>
                <w:szCs w:val="18"/>
              </w:rPr>
              <w:t>参赛者签字</w:t>
            </w:r>
            <w:r>
              <w:rPr>
                <w:sz w:val="18"/>
                <w:szCs w:val="18"/>
                <w:u w:val="single"/>
              </w:rPr>
              <w:tab/>
            </w:r>
            <w:r>
              <w:rPr>
                <w:sz w:val="18"/>
                <w:szCs w:val="18"/>
                <w:u w:val="single"/>
              </w:rPr>
              <w:tab/>
            </w:r>
            <w:r>
              <w:rPr>
                <w:sz w:val="18"/>
                <w:szCs w:val="18"/>
                <w:u w:val="single"/>
              </w:rPr>
              <w:tab/>
            </w:r>
          </w:p>
          <w:p>
            <w:pPr>
              <w:wordWrap w:val="0"/>
              <w:jc w:val="right"/>
              <w:rPr>
                <w:sz w:val="18"/>
                <w:szCs w:val="18"/>
              </w:rPr>
            </w:pPr>
            <w:r>
              <w:rPr>
                <w:rFonts w:hint="eastAsia" w:ascii="PMingLiU" w:hAnsi="PMingLiU" w:eastAsia="PMingLiU"/>
                <w:sz w:val="18"/>
                <w:szCs w:val="18"/>
                <w:lang w:eastAsia="zh-TW"/>
              </w:rPr>
              <w:t>20</w:t>
            </w:r>
            <w:r>
              <w:rPr>
                <w:rFonts w:hint="eastAsia" w:ascii="PMingLiU" w:hAnsi="PMingLiU"/>
                <w:sz w:val="18"/>
                <w:szCs w:val="18"/>
                <w:lang w:val="en-US" w:eastAsia="zh-CN"/>
              </w:rPr>
              <w:t>23</w:t>
            </w:r>
            <w:r>
              <w:rPr>
                <w:rFonts w:hint="eastAsia"/>
                <w:sz w:val="18"/>
                <w:szCs w:val="18"/>
              </w:rPr>
              <w:t>年 月 日</w:t>
            </w:r>
          </w:p>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4"/>
            <w:shd w:val="clear" w:color="auto" w:fill="FFCC99"/>
            <w:vAlign w:val="center"/>
          </w:tcPr>
          <w:p>
            <w:pPr>
              <w:jc w:val="center"/>
              <w:rPr>
                <w:rFonts w:ascii="宋体" w:hAnsi="宋体"/>
                <w:b/>
                <w:sz w:val="18"/>
                <w:szCs w:val="18"/>
              </w:rPr>
            </w:pPr>
            <w:r>
              <w:br w:type="page"/>
            </w:r>
            <w:r>
              <w:rPr>
                <w:rFonts w:hint="eastAsia" w:ascii="宋体" w:hAnsi="宋体"/>
                <w:b/>
                <w:sz w:val="18"/>
                <w:szCs w:val="18"/>
              </w:rPr>
              <w:t>作品简介（100字以上，800字以内）*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8522" w:type="dxa"/>
            <w:gridSpan w:val="4"/>
            <w:vAlign w:val="center"/>
          </w:tcPr>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jc w:val="right"/>
              <w:rPr>
                <w:rFonts w:ascii="宋体" w:hAnsi="宋体"/>
                <w:sz w:val="18"/>
                <w:szCs w:val="18"/>
              </w:rPr>
            </w:pPr>
          </w:p>
          <w:p>
            <w:pPr>
              <w:rPr>
                <w:rFonts w:ascii="宋体" w:hAnsi="宋体"/>
                <w:sz w:val="18"/>
                <w:szCs w:val="18"/>
              </w:rPr>
            </w:pPr>
          </w:p>
        </w:tc>
      </w:tr>
    </w:tbl>
    <w:p>
      <w:pPr>
        <w:rPr>
          <w:sz w:val="18"/>
          <w:szCs w:val="18"/>
        </w:rPr>
      </w:pPr>
    </w:p>
    <w:p>
      <w:pPr>
        <w:rPr>
          <w:rFonts w:ascii="宋体" w:hAnsi="宋体"/>
          <w:sz w:val="18"/>
          <w:szCs w:val="18"/>
        </w:rPr>
      </w:pPr>
      <w:r>
        <w:rPr>
          <w:rFonts w:hint="eastAsia" w:ascii="宋体" w:hAnsi="宋体"/>
          <w:sz w:val="18"/>
          <w:szCs w:val="18"/>
        </w:rPr>
        <w:t>【填表说明】</w:t>
      </w:r>
    </w:p>
    <w:p>
      <w:pPr>
        <w:numPr>
          <w:ilvl w:val="0"/>
          <w:numId w:val="2"/>
        </w:numPr>
        <w:ind w:left="426" w:hanging="437"/>
        <w:rPr>
          <w:sz w:val="18"/>
          <w:szCs w:val="18"/>
        </w:rPr>
      </w:pPr>
      <w:r>
        <w:rPr>
          <w:rFonts w:hint="eastAsia" w:ascii="宋体" w:hAnsi="宋体"/>
          <w:sz w:val="18"/>
          <w:szCs w:val="18"/>
        </w:rPr>
        <w:t>请如实填写，以方便工作人员及时联系，我们不会向大赛组委会以外的任何第三方透露您的私人数据或信息。</w:t>
      </w:r>
    </w:p>
    <w:p>
      <w:pPr>
        <w:numPr>
          <w:ilvl w:val="0"/>
          <w:numId w:val="2"/>
        </w:numPr>
        <w:ind w:left="426" w:hanging="437"/>
        <w:rPr>
          <w:sz w:val="18"/>
          <w:szCs w:val="18"/>
        </w:rPr>
      </w:pPr>
      <w:r>
        <w:rPr>
          <w:rFonts w:hint="eastAsia" w:ascii="宋体" w:hAnsi="宋体"/>
          <w:sz w:val="18"/>
          <w:szCs w:val="18"/>
        </w:rPr>
        <w:t>*为必填项目</w:t>
      </w:r>
      <w:r>
        <w:rPr>
          <w:rFonts w:hint="eastAsia"/>
          <w:sz w:val="18"/>
          <w:szCs w:val="18"/>
        </w:rPr>
        <w:t>。</w:t>
      </w:r>
    </w:p>
    <w:p>
      <w:pPr>
        <w:numPr>
          <w:ilvl w:val="0"/>
          <w:numId w:val="2"/>
        </w:numPr>
        <w:ind w:left="426" w:hanging="437"/>
        <w:rPr>
          <w:sz w:val="18"/>
          <w:szCs w:val="18"/>
        </w:rPr>
      </w:pPr>
      <w:r>
        <w:rPr>
          <w:rFonts w:hint="eastAsia"/>
          <w:sz w:val="18"/>
          <w:szCs w:val="18"/>
        </w:rPr>
        <w:t>请将签署后的报名表</w:t>
      </w:r>
      <w:r>
        <w:rPr>
          <w:rFonts w:hint="eastAsia"/>
          <w:b/>
          <w:sz w:val="18"/>
          <w:szCs w:val="18"/>
          <w:u w:val="single"/>
        </w:rPr>
        <w:t>扫描或拍照</w:t>
      </w:r>
      <w:r>
        <w:rPr>
          <w:rFonts w:hint="eastAsia"/>
          <w:sz w:val="18"/>
          <w:szCs w:val="18"/>
        </w:rPr>
        <w:t>，将图片和电子版报名表于8月</w:t>
      </w:r>
      <w:r>
        <w:rPr>
          <w:rFonts w:hint="eastAsia"/>
          <w:sz w:val="18"/>
          <w:szCs w:val="18"/>
          <w:lang w:val="en-US" w:eastAsia="zh-CN"/>
        </w:rPr>
        <w:t>15</w:t>
      </w:r>
      <w:r>
        <w:rPr>
          <w:rFonts w:hint="eastAsia"/>
          <w:sz w:val="18"/>
          <w:szCs w:val="18"/>
        </w:rPr>
        <w:t>日前发送至邮箱：</w:t>
      </w:r>
      <w:r>
        <w:fldChar w:fldCharType="begin"/>
      </w:r>
      <w:r>
        <w:instrText xml:space="preserve"> HYPERLINK "mailto:zaoxing@fanfannet.com" </w:instrText>
      </w:r>
      <w:r>
        <w:fldChar w:fldCharType="separate"/>
      </w:r>
      <w:r>
        <w:rPr>
          <w:rStyle w:val="9"/>
          <w:rFonts w:hint="eastAsia"/>
          <w:sz w:val="18"/>
          <w:szCs w:val="18"/>
        </w:rPr>
        <w:t>zaoxing</w:t>
      </w:r>
      <w:r>
        <w:rPr>
          <w:rStyle w:val="9"/>
          <w:sz w:val="18"/>
          <w:szCs w:val="18"/>
        </w:rPr>
        <w:t>@</w:t>
      </w:r>
      <w:r>
        <w:rPr>
          <w:rStyle w:val="9"/>
          <w:rFonts w:hint="eastAsia"/>
          <w:sz w:val="18"/>
          <w:szCs w:val="18"/>
        </w:rPr>
        <w:t>fanfannet</w:t>
      </w:r>
      <w:r>
        <w:rPr>
          <w:rStyle w:val="9"/>
          <w:sz w:val="18"/>
          <w:szCs w:val="18"/>
        </w:rPr>
        <w:t>.com</w:t>
      </w:r>
      <w:r>
        <w:rPr>
          <w:rStyle w:val="9"/>
          <w:sz w:val="18"/>
          <w:szCs w:val="18"/>
        </w:rPr>
        <w:fldChar w:fldCharType="end"/>
      </w:r>
      <w:r>
        <w:rPr>
          <w:rFonts w:hint="eastAsia"/>
          <w:sz w:val="18"/>
          <w:szCs w:val="18"/>
        </w:rPr>
        <w:t>。如作品入围，则届时需要提交纸质</w:t>
      </w:r>
      <w:r>
        <w:rPr>
          <w:rFonts w:hint="eastAsia" w:ascii="宋体" w:hAnsi="宋体"/>
          <w:sz w:val="18"/>
          <w:szCs w:val="18"/>
        </w:rPr>
        <w:t>报名表，方能进入下一轮评选</w:t>
      </w:r>
      <w:r>
        <w:rPr>
          <w:rFonts w:hint="eastAsia"/>
          <w:sz w:val="18"/>
          <w:szCs w:val="18"/>
        </w:rPr>
        <w:t>。</w:t>
      </w: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720" w:hanging="720"/>
      </w:pPr>
      <w:rPr>
        <w:rFonts w:hint="default" w:ascii="宋体" w:hAnsi="宋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A34401"/>
    <w:multiLevelType w:val="multilevel"/>
    <w:tmpl w:val="57A34401"/>
    <w:lvl w:ilvl="0" w:tentative="0">
      <w:start w:val="1"/>
      <w:numFmt w:val="decimal"/>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NDdhMWY0ZjM5NzZlNDg5NWQ0MTM4NDRlODc4NmQifQ=="/>
  </w:docVars>
  <w:rsids>
    <w:rsidRoot w:val="005D14D5"/>
    <w:rsid w:val="00281E83"/>
    <w:rsid w:val="00586794"/>
    <w:rsid w:val="005D14D5"/>
    <w:rsid w:val="008606A0"/>
    <w:rsid w:val="00A24034"/>
    <w:rsid w:val="00C62AAC"/>
    <w:rsid w:val="157A76B5"/>
    <w:rsid w:val="2BFF73D8"/>
    <w:rsid w:val="34E5065F"/>
    <w:rsid w:val="3EFE0BAA"/>
    <w:rsid w:val="45F4389A"/>
    <w:rsid w:val="48F11657"/>
    <w:rsid w:val="562B2137"/>
    <w:rsid w:val="58F55CBF"/>
    <w:rsid w:val="6A627F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99"/>
    <w:pPr>
      <w:jc w:val="left"/>
    </w:pPr>
  </w:style>
  <w:style w:type="paragraph" w:styleId="3">
    <w:name w:val="Balloon Text"/>
    <w:basedOn w:val="1"/>
    <w:link w:val="14"/>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styleId="9">
    <w:name w:val="Hyperlink"/>
    <w:qFormat/>
    <w:uiPriority w:val="0"/>
    <w:rPr>
      <w:color w:val="0000FF"/>
      <w:u w:val="none"/>
    </w:rPr>
  </w:style>
  <w:style w:type="character" w:styleId="10">
    <w:name w:val="annotation reference"/>
    <w:qFormat/>
    <w:uiPriority w:val="99"/>
    <w:rPr>
      <w:sz w:val="21"/>
      <w:szCs w:val="21"/>
    </w:rPr>
  </w:style>
  <w:style w:type="character" w:customStyle="1" w:styleId="11">
    <w:name w:val="页眉 Char"/>
    <w:basedOn w:val="8"/>
    <w:link w:val="5"/>
    <w:qFormat/>
    <w:uiPriority w:val="0"/>
    <w:rPr>
      <w:rFonts w:ascii="Times New Roman" w:hAnsi="Times New Roman" w:eastAsia="宋体" w:cs="Times New Roman"/>
      <w:sz w:val="18"/>
      <w:szCs w:val="18"/>
    </w:rPr>
  </w:style>
  <w:style w:type="character" w:customStyle="1" w:styleId="12">
    <w:name w:val="批注文字 Char"/>
    <w:basedOn w:val="8"/>
    <w:qFormat/>
    <w:uiPriority w:val="99"/>
    <w:rPr>
      <w:rFonts w:ascii="Times New Roman" w:hAnsi="Times New Roman" w:eastAsia="宋体" w:cs="Times New Roman"/>
      <w:szCs w:val="24"/>
    </w:rPr>
  </w:style>
  <w:style w:type="character" w:customStyle="1" w:styleId="13">
    <w:name w:val="批注文字 Char1"/>
    <w:link w:val="2"/>
    <w:qFormat/>
    <w:uiPriority w:val="99"/>
    <w:rPr>
      <w:rFonts w:ascii="Times New Roman" w:hAnsi="Times New Roman" w:eastAsia="宋体" w:cs="Times New Roman"/>
      <w:szCs w:val="24"/>
    </w:rPr>
  </w:style>
  <w:style w:type="character" w:customStyle="1" w:styleId="14">
    <w:name w:val="批注框文本 Char"/>
    <w:basedOn w:val="8"/>
    <w:link w:val="3"/>
    <w:qFormat/>
    <w:uiPriority w:val="99"/>
    <w:rPr>
      <w:rFonts w:ascii="Times New Roman" w:hAnsi="Times New Roman" w:eastAsia="宋体" w:cs="Times New Roman"/>
      <w:sz w:val="18"/>
      <w:szCs w:val="18"/>
    </w:rPr>
  </w:style>
  <w:style w:type="character" w:customStyle="1" w:styleId="15">
    <w:name w:val="页脚 Char"/>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A7C0A7C1-F7CB-4171-95C1-2148B7190201}">
  <ds:schemaRefs/>
</ds:datastoreItem>
</file>

<file path=docProps/app.xml><?xml version="1.0" encoding="utf-8"?>
<Properties xmlns="http://schemas.openxmlformats.org/officeDocument/2006/extended-properties" xmlns:vt="http://schemas.openxmlformats.org/officeDocument/2006/docPropsVTypes">
  <Template>Normal.dotm</Template>
  <Company>fanfan</Company>
  <Pages>2</Pages>
  <Words>939</Words>
  <Characters>1029</Characters>
  <Lines>7</Lines>
  <Paragraphs>2</Paragraphs>
  <TotalTime>8</TotalTime>
  <ScaleCrop>false</ScaleCrop>
  <LinksUpToDate>false</LinksUpToDate>
  <CharactersWithSpaces>1063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2017-05-17T10:51:00Z</dcterms:created>
  <dc:creator>fanfan</dc:creator>
  <cp:lastModifiedBy>chiachia</cp:lastModifiedBy>
  <dcterms:modified xsi:type="dcterms:W3CDTF">2023-03-22T07:46:20Z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4AF43BAE5EEC4BFAB9F75750A8CE888C</vt:lpwstr>
  </property>
</Properties>
</file>